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26757DC" w:rsidR="0014420D" w:rsidRPr="00301A6F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1A6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A6F">
        <w:rPr>
          <w:b/>
          <w:sz w:val="28"/>
        </w:rPr>
        <w:t xml:space="preserve">Area of Learning: </w:t>
      </w:r>
      <w:r w:rsidR="001A2364" w:rsidRPr="00301A6F">
        <w:rPr>
          <w:b/>
          <w:sz w:val="28"/>
        </w:rPr>
        <w:t>SCIENCE</w:t>
      </w:r>
      <w:r w:rsidR="00387C6C" w:rsidRPr="00301A6F">
        <w:rPr>
          <w:b/>
          <w:sz w:val="28"/>
        </w:rPr>
        <w:t xml:space="preserve"> — </w:t>
      </w:r>
      <w:r w:rsidR="00546056" w:rsidRPr="00301A6F">
        <w:rPr>
          <w:b/>
          <w:sz w:val="28"/>
        </w:rPr>
        <w:t>Physics</w:t>
      </w:r>
      <w:r w:rsidRPr="00301A6F">
        <w:rPr>
          <w:b/>
          <w:sz w:val="28"/>
        </w:rPr>
        <w:tab/>
      </w:r>
      <w:r w:rsidR="00FA2C8C" w:rsidRPr="00301A6F">
        <w:rPr>
          <w:b/>
          <w:sz w:val="28"/>
        </w:rPr>
        <w:t>Grade 1</w:t>
      </w:r>
      <w:r w:rsidR="001A2364" w:rsidRPr="00301A6F">
        <w:rPr>
          <w:b/>
          <w:sz w:val="28"/>
        </w:rPr>
        <w:t>1</w:t>
      </w:r>
    </w:p>
    <w:p w14:paraId="2E070600" w14:textId="77777777" w:rsidR="0014420D" w:rsidRPr="00301A6F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301A6F">
        <w:rPr>
          <w:b/>
          <w:sz w:val="28"/>
        </w:rPr>
        <w:tab/>
      </w:r>
    </w:p>
    <w:p w14:paraId="1F219315" w14:textId="77777777" w:rsidR="00670E49" w:rsidRPr="00301A6F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01A6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00"/>
        <w:gridCol w:w="240"/>
        <w:gridCol w:w="2500"/>
        <w:gridCol w:w="247"/>
        <w:gridCol w:w="3900"/>
        <w:gridCol w:w="236"/>
        <w:gridCol w:w="2700"/>
      </w:tblGrid>
      <w:tr w:rsidR="00575DEE" w:rsidRPr="00301A6F" w14:paraId="2E566986" w14:textId="77777777" w:rsidTr="00575DEE">
        <w:trPr>
          <w:jc w:val="center"/>
        </w:trPr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93DF8F2" w:rsidR="00575DEE" w:rsidRPr="00301A6F" w:rsidRDefault="00575DEE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1A6F">
              <w:rPr>
                <w:rFonts w:ascii="Helvetica" w:hAnsi="Helvetica"/>
                <w:szCs w:val="20"/>
              </w:rPr>
              <w:t xml:space="preserve">An object’s </w:t>
            </w:r>
            <w:r w:rsidRPr="00301A6F">
              <w:rPr>
                <w:rFonts w:ascii="Helvetica" w:hAnsi="Helvetica"/>
                <w:b/>
                <w:szCs w:val="20"/>
              </w:rPr>
              <w:t>motion</w:t>
            </w:r>
            <w:r w:rsidRPr="00301A6F">
              <w:rPr>
                <w:rFonts w:ascii="Helvetica" w:hAnsi="Helvetica"/>
                <w:szCs w:val="20"/>
              </w:rPr>
              <w:t xml:space="preserve"> can be predicted, analyzed, and described.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249CEDC1" w:rsidR="00575DEE" w:rsidRPr="00301A6F" w:rsidRDefault="00575DEE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1A6F">
              <w:rPr>
                <w:rFonts w:ascii="Helvetica" w:hAnsi="Helvetica"/>
                <w:b/>
                <w:szCs w:val="20"/>
              </w:rPr>
              <w:t>Forces</w:t>
            </w:r>
            <w:r w:rsidRPr="00301A6F">
              <w:rPr>
                <w:rFonts w:ascii="Helvetica" w:hAnsi="Helvetica"/>
                <w:szCs w:val="20"/>
              </w:rPr>
              <w:t xml:space="preserve"> influence the motion of an object.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2E06364B" w:rsidR="00575DEE" w:rsidRPr="00301A6F" w:rsidRDefault="00575DEE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1A6F">
              <w:rPr>
                <w:rFonts w:ascii="Helvetica" w:hAnsi="Helvetica"/>
                <w:b/>
                <w:szCs w:val="20"/>
              </w:rPr>
              <w:t>Energy</w:t>
            </w:r>
            <w:r w:rsidRPr="00301A6F">
              <w:rPr>
                <w:rFonts w:ascii="Helvetica" w:hAnsi="Helvetica"/>
                <w:szCs w:val="20"/>
              </w:rPr>
              <w:t xml:space="preserve"> is found in different forms, is conserved, and has the ability to do work.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32C34FB9" w:rsidR="00575DEE" w:rsidRPr="00301A6F" w:rsidRDefault="00575DEE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1A6F">
              <w:rPr>
                <w:rFonts w:ascii="Helvetica" w:hAnsi="Helvetica"/>
                <w:szCs w:val="20"/>
              </w:rPr>
              <w:t xml:space="preserve">Mechanical </w:t>
            </w:r>
            <w:r w:rsidRPr="00301A6F">
              <w:rPr>
                <w:rFonts w:ascii="Helvetica" w:hAnsi="Helvetica"/>
                <w:b/>
                <w:szCs w:val="20"/>
              </w:rPr>
              <w:t>waves</w:t>
            </w:r>
            <w:r w:rsidRPr="00301A6F">
              <w:rPr>
                <w:rFonts w:ascii="Helvetica" w:hAnsi="Helvetica"/>
                <w:szCs w:val="20"/>
              </w:rPr>
              <w:t xml:space="preserve"> transfer energy but not matter.</w:t>
            </w:r>
          </w:p>
        </w:tc>
      </w:tr>
    </w:tbl>
    <w:p w14:paraId="441AFF5E" w14:textId="77777777" w:rsidR="00387C6C" w:rsidRPr="00301A6F" w:rsidRDefault="00387C6C" w:rsidP="00387C6C">
      <w:pPr>
        <w:rPr>
          <w:sz w:val="16"/>
          <w:szCs w:val="16"/>
        </w:rPr>
      </w:pPr>
    </w:p>
    <w:p w14:paraId="6513D803" w14:textId="77777777" w:rsidR="00F9586F" w:rsidRPr="00301A6F" w:rsidRDefault="0059376F" w:rsidP="00627D2F">
      <w:pPr>
        <w:spacing w:after="160"/>
        <w:jc w:val="center"/>
        <w:outlineLvl w:val="0"/>
        <w:rPr>
          <w:sz w:val="28"/>
        </w:rPr>
      </w:pPr>
      <w:r w:rsidRPr="00301A6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6063"/>
      </w:tblGrid>
      <w:tr w:rsidR="00962DA5" w:rsidRPr="00301A6F" w14:paraId="7C49560F" w14:textId="77777777" w:rsidTr="000D1C2D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01A6F" w:rsidRDefault="0059376F" w:rsidP="00627D2F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szCs w:val="22"/>
              </w:rPr>
              <w:t>Curricular Competencies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01A6F" w:rsidRDefault="0059376F" w:rsidP="00627D2F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2DA5" w:rsidRPr="00301A6F" w14:paraId="5149B766" w14:textId="77777777" w:rsidTr="000D1C2D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301A6F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301A6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42E4B66" w:rsidR="00670E49" w:rsidRPr="00F20436" w:rsidRDefault="006D1918" w:rsidP="00627D2F">
            <w:pPr>
              <w:pStyle w:val="Topic"/>
              <w:contextualSpacing w:val="0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Questioning and predicting</w:t>
            </w:r>
          </w:p>
          <w:p w14:paraId="61191BBF" w14:textId="26051B8D" w:rsidR="001D4F4E" w:rsidRPr="00301A6F" w:rsidRDefault="001D4F4E" w:rsidP="00B13D55">
            <w:pPr>
              <w:pStyle w:val="ListParagraph"/>
            </w:pPr>
            <w:r w:rsidRPr="00301A6F">
              <w:t xml:space="preserve">Demonstrate a sustained intellectual curiosity about a scientific topic or problem </w:t>
            </w:r>
            <w:r w:rsidR="000D1C2D" w:rsidRPr="00301A6F">
              <w:br/>
            </w:r>
            <w:r w:rsidRPr="00301A6F">
              <w:t>of</w:t>
            </w:r>
            <w:r w:rsidRPr="00301A6F">
              <w:rPr>
                <w:spacing w:val="-25"/>
              </w:rPr>
              <w:t xml:space="preserve"> </w:t>
            </w:r>
            <w:r w:rsidRPr="00301A6F">
              <w:t>personal, local, or global</w:t>
            </w:r>
            <w:r w:rsidRPr="00301A6F">
              <w:rPr>
                <w:spacing w:val="-15"/>
              </w:rPr>
              <w:t xml:space="preserve"> </w:t>
            </w:r>
            <w:r w:rsidRPr="00301A6F">
              <w:t>interest</w:t>
            </w:r>
          </w:p>
          <w:p w14:paraId="1B4A5797" w14:textId="77777777" w:rsidR="001D4F4E" w:rsidRPr="00301A6F" w:rsidRDefault="001D4F4E" w:rsidP="00B13D55">
            <w:pPr>
              <w:pStyle w:val="ListParagraph"/>
            </w:pPr>
            <w:r w:rsidRPr="00301A6F">
              <w:t>Make observations aimed at identifying their</w:t>
            </w:r>
            <w:r w:rsidRPr="00301A6F">
              <w:rPr>
                <w:spacing w:val="-22"/>
              </w:rPr>
              <w:t xml:space="preserve"> </w:t>
            </w:r>
            <w:r w:rsidRPr="00301A6F">
              <w:t>own questions, including increasingly abstract ones, about the natural</w:t>
            </w:r>
            <w:r w:rsidRPr="00301A6F">
              <w:rPr>
                <w:spacing w:val="-12"/>
              </w:rPr>
              <w:t xml:space="preserve"> </w:t>
            </w:r>
            <w:r w:rsidRPr="00301A6F">
              <w:t>world</w:t>
            </w:r>
          </w:p>
          <w:p w14:paraId="1190E0CE" w14:textId="0E0EF03C" w:rsidR="00CC39FB" w:rsidRPr="00301A6F" w:rsidRDefault="001D4F4E" w:rsidP="00B13D55">
            <w:pPr>
              <w:pStyle w:val="ListParagraph"/>
            </w:pPr>
            <w:r w:rsidRPr="00301A6F">
              <w:t>Formulate multiple hypotheses and</w:t>
            </w:r>
            <w:r w:rsidRPr="00301A6F">
              <w:rPr>
                <w:spacing w:val="-22"/>
              </w:rPr>
              <w:t xml:space="preserve"> </w:t>
            </w:r>
            <w:r w:rsidRPr="00301A6F">
              <w:t>predict multiple</w:t>
            </w:r>
            <w:r w:rsidRPr="00301A6F">
              <w:rPr>
                <w:spacing w:val="-12"/>
              </w:rPr>
              <w:t xml:space="preserve"> </w:t>
            </w:r>
            <w:r w:rsidRPr="00301A6F">
              <w:t>outcomes</w:t>
            </w:r>
          </w:p>
          <w:p w14:paraId="7E0CFF92" w14:textId="77777777" w:rsidR="006D1918" w:rsidRPr="00F20436" w:rsidRDefault="006D1918" w:rsidP="006D1918">
            <w:pPr>
              <w:pStyle w:val="Topic"/>
              <w:contextualSpacing w:val="0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Planning and conducting</w:t>
            </w:r>
          </w:p>
          <w:p w14:paraId="56D3E402" w14:textId="77777777" w:rsidR="001D4F4E" w:rsidRPr="00301A6F" w:rsidRDefault="001D4F4E" w:rsidP="00B13D55">
            <w:pPr>
              <w:pStyle w:val="ListParagraph"/>
            </w:pPr>
            <w:r w:rsidRPr="00301A6F">
              <w:t>Collaboratively and individually plan, select, and use appropriate investigation methods, including field work and lab experiments, to collect reliable data (qualitative and</w:t>
            </w:r>
            <w:r w:rsidRPr="00301A6F">
              <w:rPr>
                <w:spacing w:val="-23"/>
              </w:rPr>
              <w:t xml:space="preserve"> </w:t>
            </w:r>
            <w:r w:rsidRPr="00301A6F">
              <w:t>quantitative)</w:t>
            </w:r>
          </w:p>
          <w:p w14:paraId="19DF0D4D" w14:textId="2CFEAF9D" w:rsidR="001D4F4E" w:rsidRPr="00301A6F" w:rsidRDefault="001D4F4E" w:rsidP="00B13D55">
            <w:pPr>
              <w:pStyle w:val="ListParagraph"/>
            </w:pPr>
            <w:r w:rsidRPr="00301A6F">
              <w:t xml:space="preserve">Assess risks and address ethical, cultural, and/or environmental issues </w:t>
            </w:r>
            <w:r w:rsidR="000D1C2D" w:rsidRPr="00301A6F">
              <w:br/>
            </w:r>
            <w:r w:rsidRPr="00301A6F">
              <w:t>associated with their proposed</w:t>
            </w:r>
            <w:r w:rsidRPr="00301A6F">
              <w:rPr>
                <w:spacing w:val="-11"/>
              </w:rPr>
              <w:t xml:space="preserve"> </w:t>
            </w:r>
            <w:r w:rsidRPr="00301A6F">
              <w:t>methods</w:t>
            </w:r>
          </w:p>
          <w:p w14:paraId="1D0DFE05" w14:textId="77777777" w:rsidR="001D4F4E" w:rsidRPr="00301A6F" w:rsidRDefault="001D4F4E" w:rsidP="00B13D55">
            <w:pPr>
              <w:pStyle w:val="ListParagraph"/>
            </w:pPr>
            <w:r w:rsidRPr="00301A6F">
              <w:t>Use appropriate SI units and appropriate equipment, including digital technologies, to systematically and accurately collect and</w:t>
            </w:r>
            <w:r w:rsidRPr="00301A6F">
              <w:rPr>
                <w:spacing w:val="-25"/>
              </w:rPr>
              <w:t xml:space="preserve"> </w:t>
            </w:r>
            <w:r w:rsidRPr="00301A6F">
              <w:t>record data</w:t>
            </w:r>
          </w:p>
          <w:p w14:paraId="3CD6BE63" w14:textId="0F4D5D68" w:rsidR="001D4F4E" w:rsidRPr="00301A6F" w:rsidRDefault="001D4F4E" w:rsidP="001D4F4E">
            <w:pPr>
              <w:pStyle w:val="ListParagraphwithsub-bullets"/>
            </w:pPr>
            <w:r w:rsidRPr="00301A6F">
              <w:t xml:space="preserve">Apply the concepts of accuracy and precision to experimental procedures </w:t>
            </w:r>
            <w:r w:rsidR="000D1C2D" w:rsidRPr="00301A6F">
              <w:br/>
            </w:r>
            <w:r w:rsidRPr="00301A6F">
              <w:t>and</w:t>
            </w:r>
            <w:r w:rsidRPr="00301A6F">
              <w:rPr>
                <w:spacing w:val="-16"/>
              </w:rPr>
              <w:t xml:space="preserve"> </w:t>
            </w:r>
            <w:r w:rsidRPr="00301A6F">
              <w:t>data:</w:t>
            </w:r>
          </w:p>
          <w:p w14:paraId="1552BB20" w14:textId="77777777" w:rsidR="001D4F4E" w:rsidRPr="00301A6F" w:rsidRDefault="001D4F4E" w:rsidP="001D4F4E">
            <w:pPr>
              <w:pStyle w:val="ListParagraphindent"/>
            </w:pPr>
            <w:r w:rsidRPr="00301A6F">
              <w:t>significant</w:t>
            </w:r>
            <w:r w:rsidRPr="00301A6F">
              <w:rPr>
                <w:spacing w:val="-11"/>
              </w:rPr>
              <w:t xml:space="preserve"> </w:t>
            </w:r>
            <w:r w:rsidRPr="00301A6F">
              <w:t>figures</w:t>
            </w:r>
          </w:p>
          <w:p w14:paraId="21E18854" w14:textId="77777777" w:rsidR="001D4F4E" w:rsidRPr="00301A6F" w:rsidRDefault="001D4F4E" w:rsidP="001D4F4E">
            <w:pPr>
              <w:pStyle w:val="ListParagraphindent"/>
            </w:pPr>
            <w:r w:rsidRPr="00301A6F">
              <w:t>uncertainty</w:t>
            </w:r>
          </w:p>
          <w:p w14:paraId="2E374BA9" w14:textId="460D8252" w:rsidR="000D1C2D" w:rsidRPr="00301A6F" w:rsidRDefault="006D1918" w:rsidP="000D1C2D">
            <w:pPr>
              <w:pStyle w:val="ListparagraphidentLastsub-bullet"/>
            </w:pPr>
            <w:r w:rsidRPr="00301A6F">
              <w:t>scientific notation</w:t>
            </w:r>
          </w:p>
          <w:p w14:paraId="61D86295" w14:textId="250240EE" w:rsidR="000D1C2D" w:rsidRPr="00301A6F" w:rsidRDefault="000D1C2D" w:rsidP="000D1C2D"/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301A6F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301A6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D4C3F8F" w14:textId="77777777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vector and scalar quantities</w:t>
            </w:r>
          </w:p>
          <w:p w14:paraId="50A0FE90" w14:textId="4B52A9E3" w:rsidR="000D1C2D" w:rsidRPr="00301A6F" w:rsidRDefault="000D1C2D" w:rsidP="000D1C2D">
            <w:pPr>
              <w:pStyle w:val="ListParagraph"/>
            </w:pPr>
            <w:r w:rsidRPr="00301A6F">
              <w:t xml:space="preserve">horizontal </w:t>
            </w:r>
            <w:r w:rsidRPr="00301A6F">
              <w:rPr>
                <w:b/>
              </w:rPr>
              <w:t>uniform and accelerated motion</w:t>
            </w:r>
          </w:p>
          <w:p w14:paraId="164FEE81" w14:textId="137D7FEA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projectile motion</w:t>
            </w:r>
          </w:p>
          <w:p w14:paraId="4701E5E9" w14:textId="41A3E723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contact forces</w:t>
            </w:r>
            <w:r w:rsidRPr="00301A6F">
              <w:t xml:space="preserve"> and the factors that affect magnitude </w:t>
            </w:r>
            <w:r w:rsidRPr="00301A6F">
              <w:br/>
              <w:t>and direction</w:t>
            </w:r>
          </w:p>
          <w:p w14:paraId="752DB30C" w14:textId="50903303" w:rsidR="000D1C2D" w:rsidRPr="00301A6F" w:rsidRDefault="000D1C2D" w:rsidP="000D1C2D">
            <w:pPr>
              <w:pStyle w:val="ListParagraph"/>
            </w:pPr>
            <w:r w:rsidRPr="00301A6F">
              <w:t xml:space="preserve">mass, force of gravity, and apparent weight </w:t>
            </w:r>
          </w:p>
          <w:p w14:paraId="753AD2CF" w14:textId="77777777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Newton’s laws of moti</w:t>
            </w:r>
            <w:bookmarkStart w:id="0" w:name="_GoBack"/>
            <w:bookmarkEnd w:id="0"/>
            <w:r w:rsidRPr="00301A6F">
              <w:rPr>
                <w:b/>
              </w:rPr>
              <w:t>on</w:t>
            </w:r>
            <w:r w:rsidRPr="00301A6F">
              <w:t xml:space="preserve"> and free-body diagrams</w:t>
            </w:r>
          </w:p>
          <w:p w14:paraId="6CB64E5A" w14:textId="77777777" w:rsidR="000D1C2D" w:rsidRPr="00301A6F" w:rsidRDefault="000D1C2D" w:rsidP="000D1C2D">
            <w:pPr>
              <w:pStyle w:val="ListParagraph"/>
            </w:pPr>
            <w:r w:rsidRPr="00301A6F">
              <w:t xml:space="preserve">balanced and unbalanced </w:t>
            </w:r>
            <w:r w:rsidRPr="00301A6F">
              <w:rPr>
                <w:b/>
              </w:rPr>
              <w:t>forces in systems</w:t>
            </w:r>
          </w:p>
          <w:p w14:paraId="28E8B5FA" w14:textId="77777777" w:rsidR="000D1C2D" w:rsidRPr="00301A6F" w:rsidRDefault="000D1C2D" w:rsidP="000D1C2D">
            <w:pPr>
              <w:pStyle w:val="ListParagraph"/>
            </w:pPr>
            <w:r w:rsidRPr="00301A6F">
              <w:t>conservation of energy; principle of work and energy</w:t>
            </w:r>
          </w:p>
          <w:p w14:paraId="029A053A" w14:textId="77777777" w:rsidR="000D1C2D" w:rsidRPr="00301A6F" w:rsidRDefault="000D1C2D" w:rsidP="000D1C2D">
            <w:pPr>
              <w:pStyle w:val="ListParagraph"/>
              <w:rPr>
                <w:b/>
              </w:rPr>
            </w:pPr>
            <w:r w:rsidRPr="00301A6F">
              <w:rPr>
                <w:b/>
              </w:rPr>
              <w:t>power and efficiency</w:t>
            </w:r>
          </w:p>
          <w:p w14:paraId="69C72788" w14:textId="77777777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simple machines</w:t>
            </w:r>
            <w:r w:rsidRPr="00301A6F">
              <w:t xml:space="preserve"> and mechanical advantage </w:t>
            </w:r>
          </w:p>
          <w:p w14:paraId="184485B8" w14:textId="77777777" w:rsidR="000D1C2D" w:rsidRPr="00301A6F" w:rsidRDefault="000D1C2D" w:rsidP="000D1C2D">
            <w:pPr>
              <w:pStyle w:val="ListParagraph"/>
            </w:pPr>
            <w:r w:rsidRPr="00301A6F">
              <w:t>applications of simple machines by First Peoples</w:t>
            </w:r>
          </w:p>
          <w:p w14:paraId="17CAB13F" w14:textId="77777777" w:rsidR="000D1C2D" w:rsidRPr="00301A6F" w:rsidRDefault="000D1C2D" w:rsidP="000D1C2D">
            <w:pPr>
              <w:pStyle w:val="ListParagraph"/>
              <w:rPr>
                <w:b/>
              </w:rPr>
            </w:pPr>
            <w:r w:rsidRPr="00301A6F">
              <w:rPr>
                <w:b/>
              </w:rPr>
              <w:t>electric circuits (DC), Ohm’s law, and Kirchhoff’s laws</w:t>
            </w:r>
          </w:p>
          <w:p w14:paraId="55FE89B7" w14:textId="77777777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thermal equilibrium</w:t>
            </w:r>
            <w:r w:rsidRPr="00301A6F">
              <w:t xml:space="preserve"> and specific heat capacity</w:t>
            </w:r>
          </w:p>
          <w:p w14:paraId="20F6046E" w14:textId="77777777" w:rsidR="000D1C2D" w:rsidRPr="00301A6F" w:rsidRDefault="000D1C2D" w:rsidP="000D1C2D">
            <w:pPr>
              <w:pStyle w:val="ListParagraph"/>
            </w:pPr>
            <w:r w:rsidRPr="00301A6F">
              <w:t xml:space="preserve">generation and </w:t>
            </w:r>
            <w:r w:rsidRPr="00301A6F">
              <w:rPr>
                <w:b/>
              </w:rPr>
              <w:t>propagation of waves</w:t>
            </w:r>
          </w:p>
          <w:p w14:paraId="1914A65D" w14:textId="77777777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properties and behaviours</w:t>
            </w:r>
            <w:r w:rsidRPr="00301A6F">
              <w:t xml:space="preserve"> of waves</w:t>
            </w:r>
          </w:p>
          <w:p w14:paraId="483EEC51" w14:textId="77777777" w:rsidR="000D1C2D" w:rsidRPr="00301A6F" w:rsidRDefault="000D1C2D" w:rsidP="000D1C2D">
            <w:pPr>
              <w:pStyle w:val="ListParagraph"/>
              <w:rPr>
                <w:b/>
              </w:rPr>
            </w:pPr>
            <w:r w:rsidRPr="00301A6F">
              <w:rPr>
                <w:b/>
              </w:rPr>
              <w:t xml:space="preserve">characteristics </w:t>
            </w:r>
            <w:r w:rsidRPr="00301A6F">
              <w:t>of sound</w:t>
            </w:r>
            <w:r w:rsidRPr="00301A6F">
              <w:rPr>
                <w:b/>
              </w:rPr>
              <w:t xml:space="preserve"> </w:t>
            </w:r>
          </w:p>
          <w:p w14:paraId="30FCB18C" w14:textId="77777777" w:rsidR="000D1C2D" w:rsidRPr="00301A6F" w:rsidRDefault="000D1C2D" w:rsidP="000D1C2D">
            <w:pPr>
              <w:pStyle w:val="ListParagraph"/>
            </w:pPr>
            <w:r w:rsidRPr="00301A6F">
              <w:t xml:space="preserve">resonance and </w:t>
            </w:r>
            <w:r w:rsidRPr="00301A6F">
              <w:rPr>
                <w:b/>
              </w:rPr>
              <w:t>frequency</w:t>
            </w:r>
            <w:r w:rsidRPr="00301A6F">
              <w:t xml:space="preserve"> of sound</w:t>
            </w:r>
          </w:p>
          <w:p w14:paraId="03C90176" w14:textId="693424B1" w:rsidR="006D1918" w:rsidRPr="00301A6F" w:rsidRDefault="000D1C2D" w:rsidP="000D1C2D">
            <w:pPr>
              <w:pStyle w:val="ListParagraph"/>
              <w:spacing w:after="120"/>
              <w:rPr>
                <w:b/>
              </w:rPr>
            </w:pPr>
            <w:r w:rsidRPr="00301A6F">
              <w:rPr>
                <w:b/>
              </w:rPr>
              <w:t xml:space="preserve">graphical methods </w:t>
            </w:r>
            <w:r w:rsidRPr="00301A6F">
              <w:t>in physics</w:t>
            </w:r>
          </w:p>
        </w:tc>
      </w:tr>
    </w:tbl>
    <w:p w14:paraId="4419F9AA" w14:textId="30CE5405" w:rsidR="0018557D" w:rsidRPr="00301A6F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1A6F">
        <w:br w:type="page"/>
      </w:r>
      <w:r w:rsidRPr="00301A6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301A6F">
        <w:rPr>
          <w:b/>
          <w:sz w:val="28"/>
        </w:rPr>
        <w:t>A</w:t>
      </w:r>
      <w:r w:rsidR="00CC39FB" w:rsidRPr="00301A6F">
        <w:rPr>
          <w:b/>
          <w:sz w:val="28"/>
        </w:rPr>
        <w:t xml:space="preserve">rea of Learning: </w:t>
      </w:r>
      <w:r w:rsidR="001A2364" w:rsidRPr="00301A6F">
        <w:rPr>
          <w:b/>
          <w:sz w:val="28"/>
        </w:rPr>
        <w:t>SCIENCE</w:t>
      </w:r>
      <w:r w:rsidR="00E84D1F" w:rsidRPr="00301A6F">
        <w:rPr>
          <w:b/>
          <w:sz w:val="28"/>
        </w:rPr>
        <w:t xml:space="preserve"> — </w:t>
      </w:r>
      <w:r w:rsidR="00546056" w:rsidRPr="00301A6F">
        <w:rPr>
          <w:b/>
          <w:sz w:val="28"/>
        </w:rPr>
        <w:t>Physics</w:t>
      </w:r>
      <w:r w:rsidRPr="00301A6F">
        <w:rPr>
          <w:b/>
          <w:sz w:val="28"/>
        </w:rPr>
        <w:tab/>
      </w:r>
      <w:r w:rsidR="00FA2C8C" w:rsidRPr="00301A6F">
        <w:rPr>
          <w:b/>
          <w:sz w:val="28"/>
        </w:rPr>
        <w:t>Grade 1</w:t>
      </w:r>
      <w:r w:rsidR="001A2364" w:rsidRPr="00301A6F">
        <w:rPr>
          <w:b/>
          <w:sz w:val="28"/>
        </w:rPr>
        <w:t>1</w:t>
      </w:r>
    </w:p>
    <w:p w14:paraId="338BD436" w14:textId="77777777" w:rsidR="0018557D" w:rsidRPr="00301A6F" w:rsidRDefault="0018557D" w:rsidP="00627D2F">
      <w:pPr>
        <w:rPr>
          <w:rFonts w:ascii="Arial" w:hAnsi="Arial"/>
          <w:b/>
        </w:rPr>
      </w:pPr>
      <w:r w:rsidRPr="00301A6F">
        <w:rPr>
          <w:b/>
          <w:sz w:val="28"/>
        </w:rPr>
        <w:tab/>
      </w:r>
    </w:p>
    <w:p w14:paraId="1658F336" w14:textId="77777777" w:rsidR="0018557D" w:rsidRPr="00301A6F" w:rsidRDefault="0018557D" w:rsidP="00627D2F">
      <w:pPr>
        <w:spacing w:after="160"/>
        <w:jc w:val="center"/>
        <w:outlineLvl w:val="0"/>
        <w:rPr>
          <w:sz w:val="28"/>
        </w:rPr>
      </w:pPr>
      <w:r w:rsidRPr="00301A6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B63A0" w:rsidRPr="00301A6F" w14:paraId="2E2B08E1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01A6F" w:rsidRDefault="0018557D" w:rsidP="00627D2F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01A6F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301A6F">
              <w:rPr>
                <w:b/>
                <w:color w:val="FFFFFF"/>
                <w:szCs w:val="22"/>
              </w:rPr>
              <w:t>Content</w:t>
            </w:r>
          </w:p>
        </w:tc>
      </w:tr>
      <w:tr w:rsidR="00CB63A0" w:rsidRPr="00301A6F" w14:paraId="522264D9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50366C3E" w:rsidR="00FA2C8C" w:rsidRPr="00F20436" w:rsidRDefault="006D1918" w:rsidP="00FA2C8C">
            <w:pPr>
              <w:pStyle w:val="Topic"/>
              <w:contextualSpacing w:val="0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Processing and analyzing data and information</w:t>
            </w:r>
          </w:p>
          <w:p w14:paraId="45C26921" w14:textId="77777777" w:rsidR="00B13D55" w:rsidRPr="00301A6F" w:rsidRDefault="00B13D55" w:rsidP="00B13D55">
            <w:pPr>
              <w:pStyle w:val="ListParagraph"/>
            </w:pPr>
            <w:r w:rsidRPr="00301A6F">
              <w:t>Experience and interpret the local</w:t>
            </w:r>
            <w:r w:rsidRPr="00301A6F">
              <w:rPr>
                <w:spacing w:val="-26"/>
              </w:rPr>
              <w:t xml:space="preserve"> </w:t>
            </w:r>
            <w:r w:rsidRPr="00301A6F">
              <w:t>environment</w:t>
            </w:r>
          </w:p>
          <w:p w14:paraId="4E47E463" w14:textId="77777777" w:rsidR="00B13D55" w:rsidRPr="00301A6F" w:rsidRDefault="00B13D55" w:rsidP="00B13D55">
            <w:pPr>
              <w:pStyle w:val="ListParagraph"/>
            </w:pPr>
            <w:r w:rsidRPr="00301A6F">
              <w:t>Apply First Peoples perspectives and</w:t>
            </w:r>
            <w:r w:rsidRPr="00301A6F">
              <w:rPr>
                <w:spacing w:val="-21"/>
              </w:rPr>
              <w:t xml:space="preserve"> </w:t>
            </w:r>
            <w:r w:rsidRPr="00301A6F">
              <w:t>knowledge, other ways of knowing, and local knowledge as sources of</w:t>
            </w:r>
            <w:r w:rsidRPr="00301A6F">
              <w:rPr>
                <w:spacing w:val="-13"/>
              </w:rPr>
              <w:t xml:space="preserve"> </w:t>
            </w:r>
            <w:r w:rsidRPr="00301A6F">
              <w:t>information</w:t>
            </w:r>
          </w:p>
          <w:p w14:paraId="37119C28" w14:textId="77777777" w:rsidR="00B13D55" w:rsidRPr="00301A6F" w:rsidRDefault="00B13D55" w:rsidP="00B13D55">
            <w:pPr>
              <w:pStyle w:val="ListParagraph"/>
            </w:pPr>
            <w:r w:rsidRPr="00301A6F">
              <w:t>Seek and analyze patterns, trends, and connections in data, including describing relationships between variables,</w:t>
            </w:r>
            <w:r w:rsidRPr="00301A6F">
              <w:rPr>
                <w:spacing w:val="-20"/>
              </w:rPr>
              <w:t xml:space="preserve"> </w:t>
            </w:r>
            <w:r w:rsidRPr="00301A6F">
              <w:t>performing calculations, and identifying</w:t>
            </w:r>
            <w:r w:rsidRPr="00301A6F">
              <w:rPr>
                <w:spacing w:val="-27"/>
              </w:rPr>
              <w:t xml:space="preserve"> </w:t>
            </w:r>
            <w:r w:rsidRPr="00301A6F">
              <w:t>inconsistencies</w:t>
            </w:r>
          </w:p>
          <w:p w14:paraId="39A07D7A" w14:textId="77777777" w:rsidR="00B13D55" w:rsidRPr="00301A6F" w:rsidRDefault="00B13D55" w:rsidP="00B13D55">
            <w:pPr>
              <w:pStyle w:val="ListParagraph"/>
            </w:pPr>
            <w:r w:rsidRPr="00301A6F">
              <w:t>Construct, analyze, and interpret graphs,</w:t>
            </w:r>
            <w:r w:rsidRPr="00301A6F">
              <w:rPr>
                <w:spacing w:val="-22"/>
              </w:rPr>
              <w:t xml:space="preserve"> </w:t>
            </w:r>
            <w:r w:rsidRPr="00301A6F">
              <w:t>models, and/or</w:t>
            </w:r>
            <w:r w:rsidRPr="00301A6F">
              <w:rPr>
                <w:spacing w:val="-10"/>
              </w:rPr>
              <w:t xml:space="preserve"> </w:t>
            </w:r>
            <w:r w:rsidRPr="00301A6F">
              <w:t>diagrams</w:t>
            </w:r>
          </w:p>
          <w:p w14:paraId="5CFA8E15" w14:textId="77777777" w:rsidR="00B13D55" w:rsidRPr="00301A6F" w:rsidRDefault="00B13D55" w:rsidP="00B13D55">
            <w:pPr>
              <w:pStyle w:val="ListParagraph"/>
            </w:pPr>
            <w:r w:rsidRPr="00301A6F">
              <w:t>Use knowledge of scientific concepts to draw conclusions that are consistent with</w:t>
            </w:r>
            <w:r w:rsidRPr="00301A6F">
              <w:rPr>
                <w:spacing w:val="-27"/>
              </w:rPr>
              <w:t xml:space="preserve"> </w:t>
            </w:r>
            <w:r w:rsidRPr="00301A6F">
              <w:t>evidence</w:t>
            </w:r>
          </w:p>
          <w:p w14:paraId="41C0991B" w14:textId="13299087" w:rsidR="00FA2C8C" w:rsidRPr="00301A6F" w:rsidRDefault="00B13D55" w:rsidP="00B13D55">
            <w:pPr>
              <w:pStyle w:val="ListParagraph"/>
            </w:pPr>
            <w:r w:rsidRPr="00301A6F">
              <w:t>Analyze cause-and-effect</w:t>
            </w:r>
            <w:r w:rsidRPr="00301A6F">
              <w:rPr>
                <w:spacing w:val="-26"/>
              </w:rPr>
              <w:t xml:space="preserve"> </w:t>
            </w:r>
            <w:r w:rsidRPr="00301A6F">
              <w:t>relationships</w:t>
            </w:r>
          </w:p>
          <w:p w14:paraId="3D1F3929" w14:textId="626E6D4A" w:rsidR="00670E49" w:rsidRPr="00F20436" w:rsidRDefault="006D1918" w:rsidP="00FA2C8C">
            <w:pPr>
              <w:pStyle w:val="Topic"/>
              <w:contextualSpacing w:val="0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Evaluating</w:t>
            </w:r>
          </w:p>
          <w:p w14:paraId="12777448" w14:textId="05DABC82" w:rsidR="00B13D55" w:rsidRPr="00301A6F" w:rsidRDefault="00B13D55" w:rsidP="00B13D55">
            <w:pPr>
              <w:pStyle w:val="ListParagraph"/>
            </w:pPr>
            <w:r w:rsidRPr="00301A6F">
              <w:t xml:space="preserve">Evaluate their methods and experimental conditions, including identifying sources of error </w:t>
            </w:r>
            <w:r w:rsidR="000D1C2D" w:rsidRPr="00301A6F">
              <w:br/>
            </w:r>
            <w:r w:rsidRPr="00301A6F">
              <w:t>or uncertainty, confounding variables, and possible alternative explanations and conclusions</w:t>
            </w:r>
          </w:p>
          <w:p w14:paraId="0BB49B44" w14:textId="77777777" w:rsidR="00B13D55" w:rsidRPr="00301A6F" w:rsidRDefault="00B13D55" w:rsidP="00B13D55">
            <w:pPr>
              <w:pStyle w:val="ListParagraph"/>
            </w:pPr>
            <w:r w:rsidRPr="00301A6F">
              <w:t>Describe specific ways to improve their investigation methods and the quality of their data</w:t>
            </w:r>
          </w:p>
          <w:p w14:paraId="2AB54085" w14:textId="77777777" w:rsidR="00B13D55" w:rsidRPr="00301A6F" w:rsidRDefault="00B13D55" w:rsidP="00B13D55">
            <w:pPr>
              <w:pStyle w:val="ListParagraph"/>
            </w:pPr>
            <w:r w:rsidRPr="00301A6F">
              <w:t>Evaluate the validity and limitations of a model or analogy in relation to the phenomenon modelled</w:t>
            </w:r>
          </w:p>
          <w:p w14:paraId="0678E65E" w14:textId="337E83D8" w:rsidR="00B13D55" w:rsidRPr="00301A6F" w:rsidRDefault="00B13D55" w:rsidP="00B13D55">
            <w:pPr>
              <w:pStyle w:val="ListParagraph"/>
            </w:pPr>
            <w:r w:rsidRPr="00301A6F">
              <w:t xml:space="preserve">Demonstrate an awareness of assumptions, question information given, and identify bias </w:t>
            </w:r>
            <w:r w:rsidR="000D1C2D" w:rsidRPr="00301A6F">
              <w:br/>
            </w:r>
            <w:r w:rsidRPr="00301A6F">
              <w:t>in their own work and in primary and secondary sources</w:t>
            </w:r>
          </w:p>
          <w:p w14:paraId="672A5287" w14:textId="77777777" w:rsidR="00B13D55" w:rsidRPr="00301A6F" w:rsidRDefault="00B13D55" w:rsidP="00B13D55">
            <w:pPr>
              <w:pStyle w:val="ListParagraph"/>
            </w:pPr>
            <w:r w:rsidRPr="00301A6F">
              <w:t>Consider the changes in knowledge over time as tools and technologies have developed</w:t>
            </w:r>
          </w:p>
          <w:p w14:paraId="5DACEF97" w14:textId="77777777" w:rsidR="00B13D55" w:rsidRPr="00301A6F" w:rsidRDefault="00B13D55" w:rsidP="00B13D55">
            <w:pPr>
              <w:pStyle w:val="ListParagraph"/>
            </w:pPr>
            <w:r w:rsidRPr="00301A6F">
              <w:t>Connect scientific explorations to careers in science</w:t>
            </w:r>
          </w:p>
          <w:p w14:paraId="4E7058EF" w14:textId="1794CD4A" w:rsidR="00B13D55" w:rsidRPr="00301A6F" w:rsidRDefault="00B13D55" w:rsidP="00B13D55">
            <w:pPr>
              <w:pStyle w:val="ListParagraph"/>
            </w:pPr>
            <w:r w:rsidRPr="00301A6F">
              <w:t xml:space="preserve">Exercise a healthy, informed skepticism and use scientific knowledge and findings </w:t>
            </w:r>
            <w:r w:rsidR="000D1C2D" w:rsidRPr="00301A6F">
              <w:br/>
            </w:r>
            <w:r w:rsidRPr="00301A6F">
              <w:t>to form their own investigations to evaluate claims in primary and secondary sources</w:t>
            </w:r>
          </w:p>
          <w:p w14:paraId="4710A3F0" w14:textId="42943EDD" w:rsidR="00B13D55" w:rsidRPr="00301A6F" w:rsidRDefault="00B13D55" w:rsidP="00B13D55">
            <w:pPr>
              <w:pStyle w:val="ListParagraph"/>
            </w:pPr>
            <w:r w:rsidRPr="00301A6F">
              <w:t xml:space="preserve">Consider social, ethical, and environmental implications of the findings from their own </w:t>
            </w:r>
            <w:r w:rsidR="000D1C2D" w:rsidRPr="00301A6F">
              <w:br/>
            </w:r>
            <w:r w:rsidRPr="00301A6F">
              <w:t>and others’ investigations</w:t>
            </w:r>
          </w:p>
          <w:p w14:paraId="646E033B" w14:textId="77777777" w:rsidR="00B13D55" w:rsidRPr="00301A6F" w:rsidRDefault="00B13D55" w:rsidP="00B13D55">
            <w:pPr>
              <w:pStyle w:val="ListParagraph"/>
            </w:pPr>
            <w:r w:rsidRPr="00301A6F">
              <w:t>Critically analyze the validity of information in primary and secondary sources and evaluate the approaches used to solve problems</w:t>
            </w:r>
          </w:p>
          <w:p w14:paraId="287E313D" w14:textId="6B7ECE7D" w:rsidR="00670E49" w:rsidRPr="00301A6F" w:rsidRDefault="00B13D55" w:rsidP="00B13D55">
            <w:pPr>
              <w:pStyle w:val="ListParagraph"/>
              <w:spacing w:after="120"/>
              <w:rPr>
                <w:i/>
              </w:rPr>
            </w:pPr>
            <w:r w:rsidRPr="00301A6F">
              <w:t>Assess risks in the context of personal safety and social responsibility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7A2B849" w:rsidR="007904B5" w:rsidRPr="00301A6F" w:rsidRDefault="007904B5" w:rsidP="000D1C2D"/>
        </w:tc>
      </w:tr>
    </w:tbl>
    <w:p w14:paraId="0C83B2F9" w14:textId="77777777" w:rsidR="0018557D" w:rsidRPr="00301A6F" w:rsidRDefault="0018557D" w:rsidP="00627D2F">
      <w:pPr>
        <w:rPr>
          <w:sz w:val="6"/>
          <w:szCs w:val="6"/>
        </w:rPr>
      </w:pPr>
    </w:p>
    <w:p w14:paraId="5DF31BA0" w14:textId="43AB8068" w:rsidR="0056202E" w:rsidRPr="00301A6F" w:rsidRDefault="0056202E" w:rsidP="0056202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1A6F">
        <w:br w:type="page"/>
      </w:r>
      <w:r w:rsidRPr="00301A6F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332EE877" wp14:editId="2998E6F6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A6F">
        <w:rPr>
          <w:b/>
          <w:sz w:val="28"/>
        </w:rPr>
        <w:t xml:space="preserve">Area of Learning: SCIENCE — </w:t>
      </w:r>
      <w:r w:rsidR="00546056" w:rsidRPr="00301A6F">
        <w:rPr>
          <w:b/>
          <w:sz w:val="28"/>
        </w:rPr>
        <w:t>Physics</w:t>
      </w:r>
      <w:r w:rsidRPr="00301A6F">
        <w:rPr>
          <w:b/>
          <w:sz w:val="28"/>
        </w:rPr>
        <w:tab/>
        <w:t>Grade 11</w:t>
      </w:r>
    </w:p>
    <w:p w14:paraId="5277ADC1" w14:textId="77777777" w:rsidR="0056202E" w:rsidRPr="00301A6F" w:rsidRDefault="0056202E" w:rsidP="0056202E">
      <w:pPr>
        <w:rPr>
          <w:rFonts w:ascii="Arial" w:hAnsi="Arial"/>
          <w:b/>
        </w:rPr>
      </w:pPr>
      <w:r w:rsidRPr="00301A6F">
        <w:rPr>
          <w:b/>
          <w:sz w:val="28"/>
        </w:rPr>
        <w:tab/>
      </w:r>
    </w:p>
    <w:p w14:paraId="54519CC7" w14:textId="77777777" w:rsidR="0056202E" w:rsidRPr="00301A6F" w:rsidRDefault="0056202E" w:rsidP="0056202E">
      <w:pPr>
        <w:spacing w:after="160"/>
        <w:jc w:val="center"/>
        <w:outlineLvl w:val="0"/>
        <w:rPr>
          <w:sz w:val="28"/>
        </w:rPr>
      </w:pPr>
      <w:r w:rsidRPr="00301A6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4"/>
        <w:gridCol w:w="5950"/>
      </w:tblGrid>
      <w:tr w:rsidR="0056202E" w:rsidRPr="00301A6F" w14:paraId="536AE07C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F86C10" w14:textId="77777777" w:rsidR="0056202E" w:rsidRPr="00301A6F" w:rsidRDefault="0056202E" w:rsidP="00753509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szCs w:val="22"/>
              </w:rPr>
              <w:t>Curricular Competencies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A567FA0" w14:textId="77777777" w:rsidR="0056202E" w:rsidRPr="00301A6F" w:rsidRDefault="0056202E" w:rsidP="00753509">
            <w:pPr>
              <w:spacing w:before="60" w:after="60"/>
              <w:rPr>
                <w:b/>
                <w:color w:val="FFFFFF"/>
                <w:szCs w:val="22"/>
              </w:rPr>
            </w:pPr>
            <w:r w:rsidRPr="00301A6F">
              <w:rPr>
                <w:b/>
                <w:color w:val="FFFFFF"/>
                <w:szCs w:val="22"/>
              </w:rPr>
              <w:t>Content</w:t>
            </w:r>
          </w:p>
        </w:tc>
      </w:tr>
      <w:tr w:rsidR="0056202E" w:rsidRPr="00301A6F" w14:paraId="2A7A5C2D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4C291" w14:textId="77777777" w:rsidR="0056202E" w:rsidRPr="00F20436" w:rsidRDefault="0056202E" w:rsidP="00753509">
            <w:pPr>
              <w:pStyle w:val="Topic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Applying and innovating</w:t>
            </w:r>
          </w:p>
          <w:p w14:paraId="45DCF6AF" w14:textId="292D830E" w:rsidR="00B13D55" w:rsidRPr="00301A6F" w:rsidRDefault="00B13D55" w:rsidP="00B13D55">
            <w:pPr>
              <w:pStyle w:val="ListParagraph"/>
            </w:pPr>
            <w:r w:rsidRPr="00301A6F">
              <w:t xml:space="preserve">Contribute to care for self, others, community, and world through individual </w:t>
            </w:r>
            <w:r w:rsidR="00470255" w:rsidRPr="00301A6F">
              <w:br/>
            </w:r>
            <w:r w:rsidRPr="00301A6F">
              <w:t>or collaborative approaches</w:t>
            </w:r>
          </w:p>
          <w:p w14:paraId="48F073E3" w14:textId="77777777" w:rsidR="00B13D55" w:rsidRPr="00301A6F" w:rsidRDefault="00B13D55" w:rsidP="00B13D55">
            <w:pPr>
              <w:pStyle w:val="ListParagraph"/>
            </w:pPr>
            <w:r w:rsidRPr="00301A6F">
              <w:t>Co-operatively design projects with local and/or global connections and applications</w:t>
            </w:r>
          </w:p>
          <w:p w14:paraId="4B9A9CE9" w14:textId="520974CC" w:rsidR="00B13D55" w:rsidRPr="00301A6F" w:rsidRDefault="00B13D55" w:rsidP="00B13D55">
            <w:pPr>
              <w:pStyle w:val="ListParagraph"/>
            </w:pPr>
            <w:r w:rsidRPr="00301A6F">
              <w:t xml:space="preserve">Contribute to finding solutions to problems at a local and/or global level </w:t>
            </w:r>
            <w:r w:rsidR="00470255" w:rsidRPr="00301A6F">
              <w:br/>
            </w:r>
            <w:r w:rsidRPr="00301A6F">
              <w:t>through inquiry</w:t>
            </w:r>
          </w:p>
          <w:p w14:paraId="0582817F" w14:textId="4FD2963E" w:rsidR="00B13D55" w:rsidRPr="00301A6F" w:rsidRDefault="00B13D55" w:rsidP="00B13D55">
            <w:pPr>
              <w:pStyle w:val="ListParagraph"/>
            </w:pPr>
            <w:r w:rsidRPr="00301A6F">
              <w:t xml:space="preserve">Implement multiple strategies to solve problems in real-life, applied, </w:t>
            </w:r>
            <w:r w:rsidR="00470255" w:rsidRPr="00301A6F">
              <w:br/>
            </w:r>
            <w:r w:rsidRPr="00301A6F">
              <w:t>and conceptual situations</w:t>
            </w:r>
          </w:p>
          <w:p w14:paraId="5693BDDD" w14:textId="7AAE995C" w:rsidR="0056202E" w:rsidRPr="00301A6F" w:rsidRDefault="00B13D55" w:rsidP="00B13D55">
            <w:pPr>
              <w:pStyle w:val="ListParagraph"/>
            </w:pPr>
            <w:r w:rsidRPr="00301A6F">
              <w:t>Consider the role of scientists in innovation</w:t>
            </w:r>
          </w:p>
          <w:p w14:paraId="7CE79E46" w14:textId="77777777" w:rsidR="0056202E" w:rsidRPr="00F20436" w:rsidRDefault="0056202E" w:rsidP="00753509">
            <w:pPr>
              <w:pStyle w:val="Topic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Communicating</w:t>
            </w:r>
          </w:p>
          <w:p w14:paraId="3740011F" w14:textId="77777777" w:rsidR="00B13D55" w:rsidRPr="00301A6F" w:rsidRDefault="00B13D55" w:rsidP="00B13D55">
            <w:pPr>
              <w:pStyle w:val="ListParagraph"/>
            </w:pPr>
            <w:r w:rsidRPr="00301A6F">
              <w:t>Formulate physical or mental theoretical models to describe a</w:t>
            </w:r>
            <w:r w:rsidRPr="00301A6F">
              <w:rPr>
                <w:spacing w:val="-15"/>
              </w:rPr>
              <w:t xml:space="preserve"> </w:t>
            </w:r>
            <w:r w:rsidRPr="00301A6F">
              <w:t>phenomenon</w:t>
            </w:r>
          </w:p>
          <w:p w14:paraId="2D77E684" w14:textId="5CDAA416" w:rsidR="00B13D55" w:rsidRPr="00301A6F" w:rsidRDefault="00B13D55" w:rsidP="00B13D55">
            <w:pPr>
              <w:pStyle w:val="ListParagraph"/>
            </w:pPr>
            <w:r w:rsidRPr="00301A6F">
              <w:t xml:space="preserve">Communicate scientific ideas and information, and perhaps a suggested course </w:t>
            </w:r>
            <w:r w:rsidR="00470255" w:rsidRPr="00301A6F">
              <w:br/>
            </w:r>
            <w:r w:rsidRPr="00301A6F">
              <w:t>of action, for a</w:t>
            </w:r>
            <w:r w:rsidRPr="00301A6F">
              <w:rPr>
                <w:spacing w:val="-26"/>
              </w:rPr>
              <w:t xml:space="preserve"> </w:t>
            </w:r>
            <w:r w:rsidRPr="00301A6F">
              <w:t>specific purpose and audience, constructing evidence-based arguments and using appropriate scientific language, conventions, and</w:t>
            </w:r>
            <w:r w:rsidRPr="00301A6F">
              <w:rPr>
                <w:spacing w:val="-27"/>
              </w:rPr>
              <w:t xml:space="preserve"> </w:t>
            </w:r>
            <w:r w:rsidRPr="00301A6F">
              <w:t>representations</w:t>
            </w:r>
          </w:p>
          <w:p w14:paraId="0CA07986" w14:textId="6BD33123" w:rsidR="0056202E" w:rsidRPr="00301A6F" w:rsidRDefault="00B13D55" w:rsidP="00B13D55">
            <w:pPr>
              <w:pStyle w:val="ListParagraph"/>
              <w:spacing w:after="120"/>
            </w:pPr>
            <w:r w:rsidRPr="00301A6F">
              <w:t>Express and reflect on a variety of</w:t>
            </w:r>
            <w:r w:rsidRPr="00301A6F">
              <w:rPr>
                <w:spacing w:val="-21"/>
              </w:rPr>
              <w:t xml:space="preserve"> </w:t>
            </w:r>
            <w:r w:rsidRPr="00301A6F">
              <w:t>experiences, perspectives, and worldviews through</w:t>
            </w:r>
            <w:r w:rsidRPr="00301A6F">
              <w:rPr>
                <w:spacing w:val="-21"/>
              </w:rPr>
              <w:t xml:space="preserve"> </w:t>
            </w:r>
            <w:r w:rsidRPr="00301A6F">
              <w:rPr>
                <w:b/>
              </w:rPr>
              <w:t>place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2556A8" w14:textId="69E13B04" w:rsidR="0056202E" w:rsidRPr="00301A6F" w:rsidRDefault="0056202E" w:rsidP="0056202E"/>
        </w:tc>
      </w:tr>
    </w:tbl>
    <w:p w14:paraId="0B0C18BB" w14:textId="77777777" w:rsidR="00627D2F" w:rsidRPr="00301A6F" w:rsidRDefault="00627D2F" w:rsidP="00CE54EB"/>
    <w:p w14:paraId="08CF9400" w14:textId="77777777" w:rsidR="00F9586F" w:rsidRPr="00301A6F" w:rsidRDefault="00F9586F" w:rsidP="00627D2F">
      <w:pPr>
        <w:rPr>
          <w:sz w:val="2"/>
          <w:szCs w:val="2"/>
        </w:rPr>
      </w:pPr>
    </w:p>
    <w:p w14:paraId="01B4B079" w14:textId="77777777" w:rsidR="00387C6C" w:rsidRPr="00301A6F" w:rsidRDefault="00387C6C" w:rsidP="00627D2F">
      <w:pPr>
        <w:rPr>
          <w:sz w:val="2"/>
          <w:szCs w:val="2"/>
        </w:rPr>
      </w:pPr>
    </w:p>
    <w:p w14:paraId="129B0915" w14:textId="77777777" w:rsidR="00387C6C" w:rsidRPr="00301A6F" w:rsidRDefault="00387C6C" w:rsidP="00627D2F">
      <w:pPr>
        <w:rPr>
          <w:sz w:val="2"/>
          <w:szCs w:val="2"/>
        </w:rPr>
      </w:pPr>
    </w:p>
    <w:sectPr w:rsidR="00387C6C" w:rsidRPr="00301A6F" w:rsidSect="00114A30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E6905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758ED"/>
    <w:multiLevelType w:val="multilevel"/>
    <w:tmpl w:val="8154E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191318E"/>
    <w:multiLevelType w:val="multilevel"/>
    <w:tmpl w:val="BFF0D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64A4716"/>
    <w:multiLevelType w:val="hybridMultilevel"/>
    <w:tmpl w:val="B7FCCCB4"/>
    <w:lvl w:ilvl="0" w:tplc="B84A8C5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B408F18">
      <w:numFmt w:val="bullet"/>
      <w:lvlText w:val="o"/>
      <w:lvlJc w:val="left"/>
      <w:pPr>
        <w:ind w:left="1274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1E980C0A">
      <w:numFmt w:val="bullet"/>
      <w:lvlText w:val="•"/>
      <w:lvlJc w:val="left"/>
      <w:pPr>
        <w:ind w:left="1662" w:hanging="360"/>
      </w:pPr>
      <w:rPr>
        <w:rFonts w:hint="default"/>
      </w:rPr>
    </w:lvl>
    <w:lvl w:ilvl="3" w:tplc="5EA2F8E4">
      <w:numFmt w:val="bullet"/>
      <w:lvlText w:val="•"/>
      <w:lvlJc w:val="left"/>
      <w:pPr>
        <w:ind w:left="2045" w:hanging="360"/>
      </w:pPr>
      <w:rPr>
        <w:rFonts w:hint="default"/>
      </w:rPr>
    </w:lvl>
    <w:lvl w:ilvl="4" w:tplc="0F1E3456">
      <w:numFmt w:val="bullet"/>
      <w:lvlText w:val="•"/>
      <w:lvlJc w:val="left"/>
      <w:pPr>
        <w:ind w:left="2428" w:hanging="360"/>
      </w:pPr>
      <w:rPr>
        <w:rFonts w:hint="default"/>
      </w:rPr>
    </w:lvl>
    <w:lvl w:ilvl="5" w:tplc="3AD8C3EE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0784C46A">
      <w:numFmt w:val="bullet"/>
      <w:lvlText w:val="•"/>
      <w:lvlJc w:val="left"/>
      <w:pPr>
        <w:ind w:left="3193" w:hanging="360"/>
      </w:pPr>
      <w:rPr>
        <w:rFonts w:hint="default"/>
      </w:rPr>
    </w:lvl>
    <w:lvl w:ilvl="7" w:tplc="B198A894">
      <w:numFmt w:val="bullet"/>
      <w:lvlText w:val="•"/>
      <w:lvlJc w:val="left"/>
      <w:pPr>
        <w:ind w:left="3576" w:hanging="360"/>
      </w:pPr>
      <w:rPr>
        <w:rFonts w:hint="default"/>
      </w:rPr>
    </w:lvl>
    <w:lvl w:ilvl="8" w:tplc="B10E1C86">
      <w:numFmt w:val="bullet"/>
      <w:lvlText w:val="•"/>
      <w:lvlJc w:val="left"/>
      <w:pPr>
        <w:ind w:left="395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11DC"/>
    <w:rsid w:val="000A311F"/>
    <w:rsid w:val="000A3FAA"/>
    <w:rsid w:val="000B2381"/>
    <w:rsid w:val="000D1C2D"/>
    <w:rsid w:val="000E555C"/>
    <w:rsid w:val="000F7AB6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A2364"/>
    <w:rsid w:val="001B1DBF"/>
    <w:rsid w:val="001B28CB"/>
    <w:rsid w:val="001B2DC1"/>
    <w:rsid w:val="001B7506"/>
    <w:rsid w:val="001C1677"/>
    <w:rsid w:val="001D4E97"/>
    <w:rsid w:val="001D4F4E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01A6F"/>
    <w:rsid w:val="00315439"/>
    <w:rsid w:val="0034744C"/>
    <w:rsid w:val="00364762"/>
    <w:rsid w:val="003748DD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628D1"/>
    <w:rsid w:val="00470255"/>
    <w:rsid w:val="00472822"/>
    <w:rsid w:val="00473D02"/>
    <w:rsid w:val="00482426"/>
    <w:rsid w:val="00483E58"/>
    <w:rsid w:val="00491ADD"/>
    <w:rsid w:val="00494579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34848"/>
    <w:rsid w:val="00546056"/>
    <w:rsid w:val="00555BC8"/>
    <w:rsid w:val="0056202E"/>
    <w:rsid w:val="0056669F"/>
    <w:rsid w:val="00567385"/>
    <w:rsid w:val="00575DEE"/>
    <w:rsid w:val="0059376F"/>
    <w:rsid w:val="005A2812"/>
    <w:rsid w:val="005A761B"/>
    <w:rsid w:val="005C0C77"/>
    <w:rsid w:val="005C787D"/>
    <w:rsid w:val="005E0FCC"/>
    <w:rsid w:val="005F4985"/>
    <w:rsid w:val="005F4E97"/>
    <w:rsid w:val="00607C26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D1918"/>
    <w:rsid w:val="006D46A7"/>
    <w:rsid w:val="006E3C51"/>
    <w:rsid w:val="006F0EF7"/>
    <w:rsid w:val="00702F68"/>
    <w:rsid w:val="0071516B"/>
    <w:rsid w:val="0072171C"/>
    <w:rsid w:val="00733794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C7750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C7B"/>
    <w:rsid w:val="00867273"/>
    <w:rsid w:val="00867B5D"/>
    <w:rsid w:val="008770BE"/>
    <w:rsid w:val="00882370"/>
    <w:rsid w:val="00884A1A"/>
    <w:rsid w:val="00895B83"/>
    <w:rsid w:val="008971BF"/>
    <w:rsid w:val="008C0693"/>
    <w:rsid w:val="008C0856"/>
    <w:rsid w:val="008E3502"/>
    <w:rsid w:val="00900431"/>
    <w:rsid w:val="00947691"/>
    <w:rsid w:val="00957392"/>
    <w:rsid w:val="00962DA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5C2D"/>
    <w:rsid w:val="00A26CE6"/>
    <w:rsid w:val="00A34E20"/>
    <w:rsid w:val="00A447FD"/>
    <w:rsid w:val="00A47A92"/>
    <w:rsid w:val="00A53362"/>
    <w:rsid w:val="00A76AC7"/>
    <w:rsid w:val="00A87F23"/>
    <w:rsid w:val="00A9052F"/>
    <w:rsid w:val="00AB0000"/>
    <w:rsid w:val="00AB2F24"/>
    <w:rsid w:val="00AB3E8E"/>
    <w:rsid w:val="00AB63CD"/>
    <w:rsid w:val="00AC41B9"/>
    <w:rsid w:val="00AD224C"/>
    <w:rsid w:val="00AE67D7"/>
    <w:rsid w:val="00AF70A4"/>
    <w:rsid w:val="00B0173E"/>
    <w:rsid w:val="00B12655"/>
    <w:rsid w:val="00B13D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905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63A0"/>
    <w:rsid w:val="00CC39FB"/>
    <w:rsid w:val="00CD6B06"/>
    <w:rsid w:val="00CE54EB"/>
    <w:rsid w:val="00D0261C"/>
    <w:rsid w:val="00D0439A"/>
    <w:rsid w:val="00D120A1"/>
    <w:rsid w:val="00D17CFE"/>
    <w:rsid w:val="00D311E5"/>
    <w:rsid w:val="00D41F6E"/>
    <w:rsid w:val="00D443D1"/>
    <w:rsid w:val="00D553ED"/>
    <w:rsid w:val="00D64299"/>
    <w:rsid w:val="00D735D9"/>
    <w:rsid w:val="00D8654A"/>
    <w:rsid w:val="00D87330"/>
    <w:rsid w:val="00D92E21"/>
    <w:rsid w:val="00DA79C0"/>
    <w:rsid w:val="00DC1DA5"/>
    <w:rsid w:val="00DC2C4B"/>
    <w:rsid w:val="00DD1C77"/>
    <w:rsid w:val="00DF3B95"/>
    <w:rsid w:val="00E0276C"/>
    <w:rsid w:val="00E13917"/>
    <w:rsid w:val="00E23F22"/>
    <w:rsid w:val="00E2444A"/>
    <w:rsid w:val="00E32742"/>
    <w:rsid w:val="00E45EE0"/>
    <w:rsid w:val="00E748AA"/>
    <w:rsid w:val="00E80591"/>
    <w:rsid w:val="00E834AB"/>
    <w:rsid w:val="00E842D8"/>
    <w:rsid w:val="00E84D1F"/>
    <w:rsid w:val="00E94240"/>
    <w:rsid w:val="00E9664D"/>
    <w:rsid w:val="00EA2024"/>
    <w:rsid w:val="00EA565D"/>
    <w:rsid w:val="00ED6CC1"/>
    <w:rsid w:val="00EE48EE"/>
    <w:rsid w:val="00F005C0"/>
    <w:rsid w:val="00F0253E"/>
    <w:rsid w:val="00F03477"/>
    <w:rsid w:val="00F12B79"/>
    <w:rsid w:val="00F13207"/>
    <w:rsid w:val="00F20436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6D1918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D1918"/>
    <w:pPr>
      <w:spacing w:after="60"/>
    </w:pPr>
  </w:style>
  <w:style w:type="paragraph" w:customStyle="1" w:styleId="italicelaboration">
    <w:name w:val="italic elaboration"/>
    <w:basedOn w:val="ListParagraph"/>
    <w:qFormat/>
    <w:rsid w:val="00472822"/>
    <w:pPr>
      <w:numPr>
        <w:numId w:val="0"/>
      </w:numPr>
      <w:spacing w:before="60" w:after="20"/>
      <w:ind w:left="613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1D4F4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F4E"/>
    <w:pPr>
      <w:widowControl w:val="0"/>
      <w:autoSpaceDE w:val="0"/>
      <w:autoSpaceDN w:val="0"/>
      <w:ind w:left="100"/>
    </w:pPr>
    <w:rPr>
      <w:rFonts w:ascii="Helvetica" w:eastAsia="Calibri" w:hAnsi="Helvetic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82A4-22B1-2149-AD0C-CA54A52F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3</Pages>
  <Words>660</Words>
  <Characters>4280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4931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175</cp:revision>
  <cp:lastPrinted>2018-05-02T16:58:00Z</cp:lastPrinted>
  <dcterms:created xsi:type="dcterms:W3CDTF">2017-01-16T16:55:00Z</dcterms:created>
  <dcterms:modified xsi:type="dcterms:W3CDTF">2018-05-07T20:32:00Z</dcterms:modified>
</cp:coreProperties>
</file>